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5B" w:rsidRPr="00EC13EE" w:rsidRDefault="001C195B" w:rsidP="001C195B">
      <w:pPr>
        <w:pStyle w:val="2"/>
        <w:shd w:val="clear" w:color="auto" w:fill="auto"/>
        <w:ind w:left="5520"/>
        <w:rPr>
          <w:sz w:val="24"/>
          <w:szCs w:val="28"/>
        </w:rPr>
      </w:pPr>
      <w:r w:rsidRPr="00EC13EE">
        <w:rPr>
          <w:sz w:val="24"/>
          <w:szCs w:val="28"/>
        </w:rPr>
        <w:t>Утверждаю</w:t>
      </w:r>
    </w:p>
    <w:p w:rsidR="001C195B" w:rsidRDefault="001C195B" w:rsidP="001C195B">
      <w:pPr>
        <w:pStyle w:val="2"/>
        <w:shd w:val="clear" w:color="auto" w:fill="auto"/>
        <w:ind w:left="5520" w:right="380"/>
        <w:rPr>
          <w:sz w:val="24"/>
          <w:szCs w:val="28"/>
        </w:rPr>
      </w:pPr>
      <w:r w:rsidRPr="00EC13EE">
        <w:rPr>
          <w:sz w:val="24"/>
          <w:szCs w:val="28"/>
        </w:rPr>
        <w:t xml:space="preserve">Директор МБОУ «Большекрепинская СОШ» ________ </w:t>
      </w:r>
      <w:proofErr w:type="spellStart"/>
      <w:r w:rsidRPr="00EC13EE">
        <w:rPr>
          <w:sz w:val="24"/>
          <w:szCs w:val="28"/>
        </w:rPr>
        <w:t>Т.</w:t>
      </w:r>
      <w:r>
        <w:rPr>
          <w:sz w:val="24"/>
          <w:szCs w:val="28"/>
        </w:rPr>
        <w:t>В.Оноприенко</w:t>
      </w:r>
      <w:proofErr w:type="spellEnd"/>
      <w:r>
        <w:rPr>
          <w:sz w:val="24"/>
          <w:szCs w:val="28"/>
        </w:rPr>
        <w:t xml:space="preserve"> </w:t>
      </w:r>
    </w:p>
    <w:p w:rsidR="001C195B" w:rsidRDefault="001C195B" w:rsidP="001C195B">
      <w:pPr>
        <w:pStyle w:val="2"/>
        <w:shd w:val="clear" w:color="auto" w:fill="auto"/>
        <w:ind w:left="5520" w:right="380"/>
        <w:rPr>
          <w:sz w:val="24"/>
          <w:szCs w:val="28"/>
        </w:rPr>
      </w:pPr>
      <w:r>
        <w:rPr>
          <w:sz w:val="24"/>
          <w:szCs w:val="28"/>
        </w:rPr>
        <w:t xml:space="preserve">«  1   » сентября 2013 </w:t>
      </w:r>
      <w:r w:rsidRPr="00EC13EE">
        <w:rPr>
          <w:sz w:val="24"/>
          <w:szCs w:val="28"/>
        </w:rPr>
        <w:t>г.</w:t>
      </w:r>
    </w:p>
    <w:p w:rsidR="001C195B" w:rsidRPr="00F151AF" w:rsidRDefault="001C195B" w:rsidP="001C195B">
      <w:pPr>
        <w:keepNext/>
        <w:keepLines/>
        <w:spacing w:after="0"/>
        <w:rPr>
          <w:sz w:val="24"/>
          <w:szCs w:val="28"/>
        </w:rPr>
      </w:pPr>
      <w:bookmarkStart w:id="0" w:name="bookmark0"/>
      <w:r w:rsidRPr="00F151AF">
        <w:rPr>
          <w:sz w:val="24"/>
          <w:szCs w:val="28"/>
        </w:rPr>
        <w:t xml:space="preserve">                                                                                    </w:t>
      </w:r>
    </w:p>
    <w:p w:rsidR="001C195B" w:rsidRPr="00F151AF" w:rsidRDefault="001C195B" w:rsidP="001C195B">
      <w:pPr>
        <w:keepNext/>
        <w:keepLines/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151AF">
        <w:rPr>
          <w:rFonts w:ascii="Times New Roman" w:hAnsi="Times New Roman"/>
          <w:sz w:val="28"/>
          <w:szCs w:val="28"/>
        </w:rPr>
        <w:t>План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5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1AF">
        <w:rPr>
          <w:rFonts w:ascii="Times New Roman" w:hAnsi="Times New Roman"/>
          <w:sz w:val="28"/>
          <w:szCs w:val="28"/>
        </w:rPr>
        <w:t>работы</w:t>
      </w:r>
      <w:proofErr w:type="spellEnd"/>
    </w:p>
    <w:p w:rsidR="001C195B" w:rsidRPr="001C195B" w:rsidRDefault="001C195B" w:rsidP="001C195B">
      <w:pPr>
        <w:keepNext/>
        <w:keepLines/>
        <w:spacing w:after="0"/>
        <w:ind w:left="284"/>
        <w:rPr>
          <w:rStyle w:val="20"/>
          <w:rFonts w:eastAsia="Calibri"/>
          <w:sz w:val="28"/>
          <w:szCs w:val="28"/>
          <w:u w:val="none"/>
        </w:rPr>
      </w:pPr>
      <w:r w:rsidRPr="001C195B">
        <w:rPr>
          <w:rStyle w:val="20"/>
          <w:rFonts w:eastAsia="Calibri"/>
          <w:sz w:val="28"/>
          <w:szCs w:val="28"/>
          <w:u w:val="none"/>
        </w:rPr>
        <w:t xml:space="preserve">                                    МО классных руководителей</w:t>
      </w:r>
      <w:bookmarkEnd w:id="0"/>
    </w:p>
    <w:p w:rsidR="001C195B" w:rsidRPr="001C195B" w:rsidRDefault="001C195B" w:rsidP="001C195B">
      <w:pPr>
        <w:keepNext/>
        <w:keepLines/>
        <w:spacing w:after="0"/>
        <w:ind w:left="284"/>
        <w:rPr>
          <w:rStyle w:val="20"/>
          <w:rFonts w:eastAsia="Calibri"/>
          <w:sz w:val="28"/>
          <w:szCs w:val="28"/>
          <w:u w:val="none"/>
        </w:rPr>
      </w:pPr>
      <w:r w:rsidRPr="001C195B">
        <w:rPr>
          <w:rStyle w:val="20"/>
          <w:rFonts w:eastAsia="Calibri"/>
          <w:sz w:val="28"/>
          <w:szCs w:val="28"/>
          <w:u w:val="none"/>
        </w:rPr>
        <w:t xml:space="preserve">                                        на 2013-2014 учебный год</w:t>
      </w:r>
    </w:p>
    <w:p w:rsidR="001C195B" w:rsidRPr="001C195B" w:rsidRDefault="001C195B" w:rsidP="001C195B">
      <w:pPr>
        <w:keepNext/>
        <w:keepLines/>
        <w:spacing w:after="0"/>
        <w:ind w:left="284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7"/>
        <w:gridCol w:w="2208"/>
      </w:tblGrid>
      <w:tr w:rsidR="001C195B" w:rsidRPr="00EC13EE" w:rsidTr="00213D6B">
        <w:trPr>
          <w:trHeight w:hRule="exact" w:val="398"/>
          <w:jc w:val="center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Содержание работы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Сроки</w:t>
            </w:r>
          </w:p>
        </w:tc>
      </w:tr>
      <w:tr w:rsidR="001C195B" w:rsidRPr="00EC13EE" w:rsidTr="00213D6B">
        <w:trPr>
          <w:trHeight w:hRule="exact" w:val="1406"/>
          <w:jc w:val="center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sz w:val="28"/>
                <w:szCs w:val="28"/>
              </w:rPr>
            </w:pPr>
            <w:r w:rsidRPr="00EC13EE">
              <w:rPr>
                <w:rStyle w:val="a4"/>
                <w:sz w:val="28"/>
                <w:szCs w:val="28"/>
              </w:rPr>
              <w:t>Первое заседание</w:t>
            </w:r>
          </w:p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tabs>
                <w:tab w:val="left" w:pos="429"/>
              </w:tabs>
              <w:spacing w:line="274" w:lineRule="exact"/>
              <w:ind w:left="40"/>
              <w:rPr>
                <w:i/>
                <w:sz w:val="28"/>
                <w:szCs w:val="28"/>
              </w:rPr>
            </w:pPr>
            <w:r w:rsidRPr="00EC13EE">
              <w:rPr>
                <w:rStyle w:val="a4"/>
                <w:sz w:val="28"/>
                <w:szCs w:val="28"/>
              </w:rPr>
              <w:t>1.Анал</w:t>
            </w:r>
            <w:r>
              <w:rPr>
                <w:rStyle w:val="a4"/>
                <w:sz w:val="28"/>
                <w:szCs w:val="28"/>
              </w:rPr>
              <w:t>из воспитательной работы за 2012-2013</w:t>
            </w:r>
            <w:r w:rsidRPr="00EC13EE">
              <w:rPr>
                <w:rStyle w:val="a4"/>
                <w:sz w:val="28"/>
                <w:szCs w:val="28"/>
              </w:rPr>
              <w:t>учебный год.</w:t>
            </w:r>
          </w:p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tabs>
                <w:tab w:val="left" w:pos="1797"/>
              </w:tabs>
              <w:spacing w:line="274" w:lineRule="exact"/>
              <w:ind w:left="40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2.Содержание</w:t>
            </w:r>
            <w:r w:rsidRPr="00EC13EE">
              <w:rPr>
                <w:rStyle w:val="1"/>
                <w:sz w:val="28"/>
                <w:szCs w:val="28"/>
              </w:rPr>
              <w:tab/>
              <w:t>и форма плана воспитательной работы</w:t>
            </w:r>
          </w:p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3 .Планирование и утверждение плана работы на I полугодие 4.Формы работы с родителями.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1C195B" w:rsidRPr="00EC13EE" w:rsidTr="00213D6B">
        <w:trPr>
          <w:trHeight w:hRule="exact" w:val="1317"/>
          <w:jc w:val="center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after="60" w:line="270" w:lineRule="exact"/>
              <w:ind w:left="40"/>
              <w:rPr>
                <w:sz w:val="28"/>
                <w:szCs w:val="28"/>
              </w:rPr>
            </w:pPr>
            <w:r w:rsidRPr="00EC13EE">
              <w:rPr>
                <w:rStyle w:val="a4"/>
                <w:sz w:val="28"/>
                <w:szCs w:val="28"/>
              </w:rPr>
              <w:t>Второе заседание</w:t>
            </w:r>
          </w:p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before="60" w:line="274" w:lineRule="exact"/>
              <w:ind w:left="40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1 .Практикум по теме «Оформление Журнала классного руководителя»</w:t>
            </w:r>
          </w:p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2.Планирование работы на каникулы.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C195B" w:rsidRPr="00EC13EE" w:rsidTr="00213D6B">
        <w:trPr>
          <w:trHeight w:hRule="exact" w:val="981"/>
          <w:jc w:val="center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after="60" w:line="270" w:lineRule="exact"/>
              <w:ind w:left="40"/>
              <w:rPr>
                <w:sz w:val="28"/>
                <w:szCs w:val="28"/>
              </w:rPr>
            </w:pPr>
            <w:r w:rsidRPr="00EC13EE">
              <w:rPr>
                <w:rStyle w:val="a4"/>
                <w:sz w:val="28"/>
                <w:szCs w:val="28"/>
              </w:rPr>
              <w:t>Третье заседание</w:t>
            </w:r>
          </w:p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before="60" w:line="283" w:lineRule="exact"/>
              <w:ind w:left="40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1 .Планирование и корректирование плана работы на II полугодие</w:t>
            </w:r>
          </w:p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83" w:lineRule="exact"/>
              <w:ind w:left="40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2.Месячник оборонно-массовой работы.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Январь</w:t>
            </w:r>
          </w:p>
        </w:tc>
      </w:tr>
      <w:tr w:rsidR="001C195B" w:rsidRPr="00EC13EE" w:rsidTr="00213D6B">
        <w:trPr>
          <w:trHeight w:hRule="exact" w:val="1958"/>
          <w:jc w:val="center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rStyle w:val="a4"/>
                <w:sz w:val="28"/>
                <w:szCs w:val="28"/>
              </w:rPr>
            </w:pPr>
            <w:r w:rsidRPr="00EC13EE">
              <w:rPr>
                <w:rStyle w:val="a4"/>
                <w:sz w:val="28"/>
                <w:szCs w:val="28"/>
              </w:rPr>
              <w:t xml:space="preserve">Четвёртое заседание </w:t>
            </w:r>
          </w:p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1 .Диагностика воспитательного процесса</w:t>
            </w:r>
          </w:p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2.Определение критериев воспитанности учащихся, способов ее изучения и формирования.</w:t>
            </w:r>
          </w:p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4" w:lineRule="exact"/>
              <w:ind w:left="40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3 .Методы оценки воспитанности учащихся, класса, совместная работа семьи и школы по формированию воспитанности учащихся.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Март</w:t>
            </w:r>
          </w:p>
        </w:tc>
      </w:tr>
      <w:tr w:rsidR="001C195B" w:rsidRPr="00EC13EE" w:rsidTr="00213D6B">
        <w:trPr>
          <w:trHeight w:hRule="exact" w:val="1128"/>
          <w:jc w:val="center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69" w:lineRule="exact"/>
              <w:ind w:left="40"/>
              <w:rPr>
                <w:sz w:val="28"/>
                <w:szCs w:val="28"/>
              </w:rPr>
            </w:pPr>
            <w:r w:rsidRPr="00EC13EE">
              <w:rPr>
                <w:rStyle w:val="a4"/>
                <w:sz w:val="28"/>
                <w:szCs w:val="28"/>
              </w:rPr>
              <w:t>Пятое заседание</w:t>
            </w:r>
          </w:p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69" w:lineRule="exact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1.Мастерская педагогического опыта</w:t>
            </w:r>
          </w:p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tabs>
                <w:tab w:val="left" w:pos="1854"/>
              </w:tabs>
              <w:spacing w:line="269" w:lineRule="exact"/>
              <w:ind w:left="40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2.Диагностика</w:t>
            </w:r>
            <w:r w:rsidRPr="00EC13EE">
              <w:rPr>
                <w:rStyle w:val="1"/>
                <w:sz w:val="28"/>
                <w:szCs w:val="28"/>
              </w:rPr>
              <w:tab/>
              <w:t>воспитательной работы классных руководителей</w:t>
            </w:r>
          </w:p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tabs>
                <w:tab w:val="left" w:pos="1192"/>
              </w:tabs>
              <w:spacing w:line="269" w:lineRule="exact"/>
              <w:ind w:left="40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3.Анализ</w:t>
            </w:r>
            <w:r w:rsidRPr="00EC13EE">
              <w:rPr>
                <w:rStyle w:val="1"/>
                <w:sz w:val="28"/>
                <w:szCs w:val="28"/>
              </w:rPr>
              <w:tab/>
              <w:t>работы МО классных руководителей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Апрель</w:t>
            </w:r>
          </w:p>
        </w:tc>
      </w:tr>
      <w:tr w:rsidR="001C195B" w:rsidRPr="00EC13EE" w:rsidTr="00213D6B">
        <w:trPr>
          <w:trHeight w:hRule="exact" w:val="293"/>
          <w:jc w:val="center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 xml:space="preserve">Проведение открытых воспитательных мероприятий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В течение года</w:t>
            </w:r>
          </w:p>
        </w:tc>
      </w:tr>
      <w:tr w:rsidR="001C195B" w:rsidRPr="00EC13EE" w:rsidTr="00213D6B">
        <w:trPr>
          <w:trHeight w:hRule="exact" w:val="278"/>
          <w:jc w:val="center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 xml:space="preserve">Проведение инструктивно-методических совещаний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framePr w:w="10704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95B" w:rsidRPr="00EC13EE" w:rsidTr="00213D6B">
        <w:trPr>
          <w:trHeight w:hRule="exact" w:val="293"/>
          <w:jc w:val="center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Создание</w:t>
            </w:r>
            <w:r w:rsidRPr="00EC13EE">
              <w:rPr>
                <w:rStyle w:val="1"/>
                <w:sz w:val="28"/>
                <w:szCs w:val="28"/>
              </w:rPr>
              <w:t xml:space="preserve"> библиотеки классного руководителя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В течение года</w:t>
            </w:r>
          </w:p>
        </w:tc>
      </w:tr>
      <w:tr w:rsidR="001C195B" w:rsidRPr="00EC13EE" w:rsidTr="00213D6B">
        <w:trPr>
          <w:trHeight w:hRule="exact" w:val="345"/>
          <w:jc w:val="center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 xml:space="preserve">Знакомство с новинками методической литературы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Ежемесячно</w:t>
            </w:r>
          </w:p>
        </w:tc>
      </w:tr>
      <w:tr w:rsidR="001C195B" w:rsidRPr="00EC13EE" w:rsidTr="00213D6B">
        <w:trPr>
          <w:trHeight w:hRule="exact" w:val="278"/>
          <w:jc w:val="center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Проведение конкурса методических разработок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Апрель</w:t>
            </w:r>
          </w:p>
        </w:tc>
      </w:tr>
      <w:tr w:rsidR="001C195B" w:rsidRPr="00EC13EE" w:rsidTr="00213D6B">
        <w:trPr>
          <w:trHeight w:hRule="exact" w:val="293"/>
          <w:jc w:val="center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Обобщение опыта работы классных руководителей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 xml:space="preserve">1 раз в </w:t>
            </w:r>
            <w:r>
              <w:rPr>
                <w:rStyle w:val="1"/>
                <w:sz w:val="28"/>
                <w:szCs w:val="28"/>
              </w:rPr>
              <w:t>полугодие</w:t>
            </w:r>
          </w:p>
        </w:tc>
      </w:tr>
      <w:tr w:rsidR="001C195B" w:rsidRPr="00EC13EE" w:rsidTr="00213D6B">
        <w:trPr>
          <w:trHeight w:hRule="exact" w:val="278"/>
          <w:jc w:val="center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Отчёты классных руководителей по темам самообразования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По графику</w:t>
            </w:r>
          </w:p>
        </w:tc>
      </w:tr>
      <w:tr w:rsidR="001C195B" w:rsidRPr="00EC13EE" w:rsidTr="00213D6B">
        <w:trPr>
          <w:trHeight w:hRule="exact" w:val="293"/>
          <w:jc w:val="center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Создание портфолио классных руководителей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В течение года</w:t>
            </w:r>
          </w:p>
        </w:tc>
      </w:tr>
      <w:tr w:rsidR="001C195B" w:rsidRPr="00EC13EE" w:rsidTr="00213D6B">
        <w:trPr>
          <w:trHeight w:hRule="exact" w:val="408"/>
          <w:jc w:val="center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pStyle w:val="2"/>
              <w:framePr w:w="10704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8"/>
                <w:szCs w:val="28"/>
              </w:rPr>
            </w:pPr>
            <w:r w:rsidRPr="00EC13EE">
              <w:rPr>
                <w:rStyle w:val="1"/>
                <w:sz w:val="28"/>
                <w:szCs w:val="28"/>
              </w:rPr>
              <w:t>Индивидуальные консультации, методическая помощь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95B" w:rsidRPr="00EC13EE" w:rsidRDefault="001C195B" w:rsidP="00213D6B">
            <w:pPr>
              <w:framePr w:w="10704" w:wrap="notBeside" w:vAnchor="text" w:hAnchor="text" w:xAlign="center" w:y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45F7" w:rsidRDefault="00BF45F7" w:rsidP="001C195B">
      <w:pPr>
        <w:pStyle w:val="2"/>
        <w:shd w:val="clear" w:color="auto" w:fill="auto"/>
        <w:tabs>
          <w:tab w:val="left" w:pos="6378"/>
        </w:tabs>
        <w:spacing w:before="489" w:line="235" w:lineRule="exact"/>
        <w:ind w:left="920" w:hanging="1062"/>
        <w:rPr>
          <w:sz w:val="28"/>
          <w:szCs w:val="28"/>
        </w:rPr>
      </w:pPr>
    </w:p>
    <w:p w:rsidR="001C195B" w:rsidRPr="00EC13EE" w:rsidRDefault="001C195B" w:rsidP="001C195B">
      <w:pPr>
        <w:pStyle w:val="2"/>
        <w:shd w:val="clear" w:color="auto" w:fill="auto"/>
        <w:tabs>
          <w:tab w:val="left" w:pos="6378"/>
        </w:tabs>
        <w:spacing w:before="489" w:line="235" w:lineRule="exact"/>
        <w:ind w:left="920" w:hanging="1062"/>
        <w:rPr>
          <w:sz w:val="28"/>
          <w:szCs w:val="28"/>
        </w:rPr>
      </w:pPr>
      <w:r w:rsidRPr="00EC13EE">
        <w:rPr>
          <w:sz w:val="28"/>
          <w:szCs w:val="28"/>
        </w:rPr>
        <w:t>Заместитель директора по ВР,</w:t>
      </w:r>
      <w:r w:rsidRPr="00EC13EE">
        <w:rPr>
          <w:sz w:val="28"/>
          <w:szCs w:val="28"/>
        </w:rPr>
        <w:tab/>
      </w:r>
    </w:p>
    <w:p w:rsidR="001C195B" w:rsidRPr="001C195B" w:rsidRDefault="001C195B" w:rsidP="001C195B">
      <w:pPr>
        <w:pStyle w:val="2"/>
        <w:shd w:val="clear" w:color="auto" w:fill="auto"/>
        <w:spacing w:line="235" w:lineRule="exact"/>
        <w:ind w:left="920" w:hanging="1062"/>
        <w:rPr>
          <w:sz w:val="28"/>
          <w:szCs w:val="28"/>
        </w:rPr>
      </w:pPr>
      <w:r w:rsidRPr="00EC13EE">
        <w:rPr>
          <w:sz w:val="28"/>
          <w:szCs w:val="28"/>
        </w:rPr>
        <w:t>руководитель МО классных руководителей                        Чуприна И.Н.</w:t>
      </w:r>
    </w:p>
    <w:p w:rsidR="000A5E93" w:rsidRPr="001C195B" w:rsidRDefault="000A5E93">
      <w:pPr>
        <w:rPr>
          <w:lang w:val="ru-RU"/>
        </w:rPr>
      </w:pPr>
      <w:bookmarkStart w:id="1" w:name="_GoBack"/>
      <w:bookmarkEnd w:id="1"/>
    </w:p>
    <w:sectPr w:rsidR="000A5E93" w:rsidRPr="001C195B" w:rsidSect="00BF45F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5B"/>
    <w:rsid w:val="000A5E93"/>
    <w:rsid w:val="001C195B"/>
    <w:rsid w:val="006F4236"/>
    <w:rsid w:val="00BE1256"/>
    <w:rsid w:val="00B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5B"/>
    <w:rPr>
      <w:rFonts w:ascii="Calibri" w:eastAsia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C195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0">
    <w:name w:val="Заголовок №2"/>
    <w:basedOn w:val="a0"/>
    <w:rsid w:val="001C1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1">
    <w:name w:val="Основной текст1"/>
    <w:basedOn w:val="a3"/>
    <w:rsid w:val="001C195B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1C195B"/>
    <w:rPr>
      <w:rFonts w:ascii="Times New Roman" w:eastAsia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1C195B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theme="minorBidi"/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5B"/>
    <w:rPr>
      <w:rFonts w:ascii="Calibri" w:eastAsia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C195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0">
    <w:name w:val="Заголовок №2"/>
    <w:basedOn w:val="a0"/>
    <w:rsid w:val="001C1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/>
    </w:rPr>
  </w:style>
  <w:style w:type="character" w:customStyle="1" w:styleId="1">
    <w:name w:val="Основной текст1"/>
    <w:basedOn w:val="a3"/>
    <w:rsid w:val="001C195B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1C195B"/>
    <w:rPr>
      <w:rFonts w:ascii="Times New Roman" w:eastAsia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1C195B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theme="minorBidi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Валентиновна</dc:creator>
  <cp:lastModifiedBy>Мария Валентиновна</cp:lastModifiedBy>
  <cp:revision>2</cp:revision>
  <dcterms:created xsi:type="dcterms:W3CDTF">2014-02-15T13:32:00Z</dcterms:created>
  <dcterms:modified xsi:type="dcterms:W3CDTF">2014-02-15T13:33:00Z</dcterms:modified>
</cp:coreProperties>
</file>